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23" w:rsidRPr="0033445B" w:rsidRDefault="00EE6823" w:rsidP="00EE6823">
      <w:pPr>
        <w:widowControl/>
        <w:rPr>
          <w:rFonts w:ascii="黑体" w:eastAsia="黑体"/>
          <w:sz w:val="32"/>
        </w:rPr>
      </w:pPr>
      <w:r w:rsidRPr="0033445B">
        <w:rPr>
          <w:rFonts w:ascii="黑体" w:eastAsia="黑体" w:hint="eastAsia"/>
          <w:sz w:val="32"/>
        </w:rPr>
        <w:t>附件</w:t>
      </w:r>
    </w:p>
    <w:p w:rsidR="00EE6823" w:rsidRDefault="00EE6823" w:rsidP="00EE6823">
      <w:pPr>
        <w:widowControl/>
        <w:spacing w:line="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77349D">
        <w:rPr>
          <w:rFonts w:ascii="方正小标宋简体" w:eastAsia="方正小标宋简体" w:hint="eastAsia"/>
          <w:sz w:val="44"/>
          <w:szCs w:val="44"/>
        </w:rPr>
        <w:t>华北电力大学（校部）201</w:t>
      </w:r>
      <w:r w:rsidRPr="0077349D">
        <w:rPr>
          <w:rFonts w:ascii="方正小标宋简体" w:eastAsia="方正小标宋简体"/>
          <w:sz w:val="44"/>
          <w:szCs w:val="44"/>
        </w:rPr>
        <w:t>6</w:t>
      </w:r>
      <w:r w:rsidRPr="0077349D">
        <w:rPr>
          <w:rFonts w:ascii="方正小标宋简体" w:eastAsia="方正小标宋简体" w:hint="eastAsia"/>
          <w:sz w:val="44"/>
          <w:szCs w:val="44"/>
        </w:rPr>
        <w:t>届</w:t>
      </w:r>
      <w:bookmarkEnd w:id="0"/>
    </w:p>
    <w:p w:rsidR="00EE6823" w:rsidRPr="0077349D" w:rsidRDefault="00EE6823" w:rsidP="00EE6823">
      <w:pPr>
        <w:widowControl/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77349D">
        <w:rPr>
          <w:rFonts w:ascii="方正小标宋简体" w:eastAsia="方正小标宋简体" w:hint="eastAsia"/>
          <w:sz w:val="44"/>
          <w:szCs w:val="44"/>
        </w:rPr>
        <w:t>支援西部地区毕业生名单</w:t>
      </w:r>
    </w:p>
    <w:tbl>
      <w:tblPr>
        <w:tblW w:w="5290" w:type="pct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72"/>
        <w:gridCol w:w="1622"/>
        <w:gridCol w:w="1485"/>
        <w:gridCol w:w="3106"/>
        <w:gridCol w:w="1406"/>
      </w:tblGrid>
      <w:tr w:rsidR="00EE6823" w:rsidRPr="008A6851" w:rsidTr="005A0021">
        <w:trPr>
          <w:trHeight w:val="255"/>
          <w:tblHeader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宋体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宋体" w:hint="eastAsia"/>
                <w:w w:val="66"/>
                <w:kern w:val="0"/>
                <w:sz w:val="24"/>
              </w:rPr>
              <w:t>序号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姓名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宋体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宋体" w:hint="eastAsia"/>
                <w:w w:val="66"/>
                <w:kern w:val="0"/>
                <w:sz w:val="24"/>
              </w:rPr>
              <w:t>专业名称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宋体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宋体" w:hint="eastAsia"/>
                <w:w w:val="66"/>
                <w:kern w:val="0"/>
                <w:sz w:val="24"/>
              </w:rPr>
              <w:t>生源地区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单位名称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单位所在地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安如爽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材料科学与工程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宋体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宋体" w:hint="eastAsia"/>
                <w:w w:val="66"/>
                <w:kern w:val="0"/>
                <w:sz w:val="24"/>
              </w:rPr>
              <w:t>宁夏固原市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宁夏银仪电力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设备检修安装有限公司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宋体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宋体" w:hint="eastAsia"/>
                <w:w w:val="66"/>
                <w:kern w:val="0"/>
                <w:sz w:val="24"/>
              </w:rPr>
              <w:t>宁夏银川市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黄怡然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材料科学与工程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重庆市铜梁区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华能重庆珞璜发电有限责任公司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重庆市江津区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3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施培锐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材料科学与工程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中材科技（大理）风电叶片有限公司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云南省大理市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4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王昆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材料科学与工程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中材科技（大理）风电叶片有限公司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云南省大理市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5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温得琴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材料科学与工程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青海桥头铝电股份有限公司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6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艾麦尔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.麦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麦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提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财务管理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新疆阿克苏市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新疆阿克苏农村商业银行股份有限公司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新疆阿克苏市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7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曾行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财务管理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重庆市大足区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国网重庆潼南县供电有限责任公司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重庆市渝中区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8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曾雯慧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财务管理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湖南省怀化市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中国石油重庆销售公司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重庆市渝中区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9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陈糠林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财务管理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贵州省黔东南苗族侗族自治州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广西电网有限责任公司百色供电局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广西百色市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10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陈小凡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财务管理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四川开元工程项目管理咨询有限公司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四川省成都市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11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郭浩奇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财务管理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国网陕西省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电力公司商洛供电公司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商洛市</w:t>
            </w:r>
            <w:proofErr w:type="gramEnd"/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12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邢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凯歌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财务管理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内蒙古赤峰市红山区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赤峰白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音华物流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内蒙古赤峰市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13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杨蕾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财务管理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四川电力医院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四川省成都市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14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玉孙·苏来曼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财务管理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新疆维吾尔自治区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宋体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宋体" w:hint="eastAsia"/>
                <w:w w:val="66"/>
                <w:kern w:val="0"/>
                <w:sz w:val="24"/>
              </w:rPr>
              <w:t>麦盖提县农村信用合作联社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宋体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宋体" w:hint="eastAsia"/>
                <w:w w:val="66"/>
                <w:kern w:val="0"/>
                <w:sz w:val="24"/>
              </w:rPr>
              <w:t>新疆喀什地区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15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朱雯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财务管理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甘肃省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国网天水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甘肃省天水市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16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白志波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测控技术与仪器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内蒙古电力（集团）有限责任公司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内蒙古呼和浩特市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17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陈麒宇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测控技术与仪器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贵州电网有限责任公司凯里供电局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贵州省凯里市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18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范国君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测控技术与仪器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甘肃省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大唐景泰发电厂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甘肃省白银市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19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甘嘉田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测控技术与仪器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国网青海省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电力公司电力科学研究院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20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高铭明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测控技术与仪器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广西南宁市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广西电网有限责任公司南宁供电局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广西南宁市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21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黄磊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测控技术与仪器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广西壮族自治区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国投北部湾发电有限公司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广西北海市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22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雷洪顺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测控技术与仪器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贵州省遵义市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贵州电网有限责任公司安顺供电局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贵州省安顺市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23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鲁刚涛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测控技术与仪器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云南启迪实业发展有限公司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云南省昆明市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24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陆铮涛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测控技术与仪器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华能重庆珞璜发电有限责任公司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重庆市江津区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25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罗蓓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测控技术与仪器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云南省宣威市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华能澜沧江水电股份有限公司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云南省昆明市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26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撒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世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忠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测控技术与仪器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宁夏回族自治区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华电宁夏灵武发电有限公司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宁夏灵武市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27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汪怡舟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测控技术与仪器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华能西宁热电有限责任公司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lastRenderedPageBreak/>
              <w:t>28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温宇飞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测控技术与仪器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内蒙古包头市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内蒙古电力（集团）有限责任公司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内蒙古呼和浩特市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29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吴斌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测控技术与仪器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云南省大理市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云南电网有限责任公司大理供电局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云南省大理市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30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许子安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测控技术与仪器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广西壮族自治区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华电南宁新能源有限公司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广西南宁市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31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杨达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测控技术与仪器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贵州省铜仁市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贵州电网公司铜仁供电局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贵州省铜仁市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32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赵永健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测控技术与仪器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青海省海东市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陕西能源赵石畔煤电有限公司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陕西省榆林市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33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周江山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测控技术与仪器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贵州电网有限责任公司安顺供电局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贵州省安顺市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34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阿不都外力.阿不力米提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电力工程与管理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新疆维吾尔自治区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国网新疆电力公司吐鲁番供电公司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新疆吐鲁番市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35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代当周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电力工程与管理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青海省海东市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国网青海省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电力公司海东供电公司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青海省海东市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36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雷晓宇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电力工程与管理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国网西宁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37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李辰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电力工程与管理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中卫市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沙坡头区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国网宁夏电力公司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38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马海玲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电力工程与管理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中卫市</w:t>
            </w:r>
            <w:proofErr w:type="gramEnd"/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国网宁夏电力公司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39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杨辉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电力工程与管理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云南省楚雄市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华能澜沧江水电股份有限公司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云南省昆明市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40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伊力亚尔.热合买木江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电力工程与管理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新疆维吾尔自治区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国网新疆电力公司伊犁供电公司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新疆伊宁市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41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张健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电力工程与管理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西藏自治区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国家新闻出版广电总局六〇二台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西藏拉萨市城关区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42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张文斌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电力工程与管理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新疆维吾尔自治区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国网新疆电力公司乌鲁木齐供电公司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新疆乌鲁木齐市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43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赵蕴华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电力工程与管理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新疆维吾尔自治区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国网新疆电力公司昌吉供电公司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新疆昌吉市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44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安然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国网内蒙古东部电力有限公司物资分公司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内蒙古呼和浩特市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45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包晗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内蒙古通辽市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国网内蒙古东部电力有限公司经济技术研究院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内蒙古呼和浩特市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46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毕昌业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贵州电网有限责任公司六盘水供电局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贵州省六盘水市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47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常艳平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云南电网有限责任公司玉溪供电局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云南省玉溪市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48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常宇佳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四川省成都市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国网四川省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电力公司成都供电公司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四川省成都市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49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陈嘉曦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陕西省西安市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国网陕西省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电力公司西安供电公司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陕西省西安市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50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陈祺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国网青海省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电力公司信息通信公司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51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陈远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宁夏回族自治区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国网宁夏电力公司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lastRenderedPageBreak/>
              <w:t>52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陈愿米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贵州省凯里市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贵州电网有限责任公司凯里供电局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贵州省凯里市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53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成皓宇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国网四川省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电力公司资阳供电公司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四川省资阳市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54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邓凯云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广西南宁市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广西电网公司南宁供电局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广西南宁市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55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丁昌荣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云南省曲靖市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云南电网有限责任公司昆明供电局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云南省昆明市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56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杜小曼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甘肃省张掖市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国网甘肃省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电力公司检修公司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甘肃省兰州市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57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樊锟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贵州省贵阳市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贵州电网有限责任公司毕节供电局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贵州省毕节市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58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龚昭宇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云南省曲靖市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云南电网有限责任公司昆明供电局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云南省昆明市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59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谷泳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国网内蒙古东部电力有限公司赤峰供电公司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内蒙古赤峰市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60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郭宁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宁夏石嘴山市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国网宁夏电力公司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61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韩雪峰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新疆维吾尔自治区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国网新疆电力公司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电力科学研究院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新疆乌鲁木齐市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62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何兴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国网重庆市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电力公司江津供电分公司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重庆市江津区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63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何昱枭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国网重庆市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电力公司璧山供电分公司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璧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山区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64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胡绍仪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四川省成都市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国网四川省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电力公司绵阳供电公司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四川省绵阳市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65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黄昌明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广西壮族自治区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广西电网有限责任公司崇左供电局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广西崇左市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66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贾来强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甘肃省平凉市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国网甘肃省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电力公司兰州供电公司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甘肃省兰州市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67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贾子禛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国网陕西省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电力公司西安供电公司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陕西省西安市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68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焦焕年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国网青海省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电力公司电力科学研究院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69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景宁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甘肃省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国网甘肃省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电力公司兰州供电公司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甘肃省兰州市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70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李浩然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宁夏回族自治区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国网宁夏电力公司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lastRenderedPageBreak/>
              <w:t>71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李娟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云南省曲靖市麒麟区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云南电网公司曲靖供电局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云南省曲靖市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72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李孟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新疆库尔勒市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国网新疆电力公司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电力科学研究院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新疆乌鲁木齐市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73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李汶霖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云南电网有限责任公司玉溪供电局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云南省玉溪市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74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李怡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国网宁夏电力公司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75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李映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贵州省凯里市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贵州电网有限责任公司毕节供电局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贵州省毕节市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76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李玉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宁夏吴忠市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国网新疆电力公司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电力科学研究院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新疆乌鲁木齐市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77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廖志云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新疆库尔勒市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国网新疆电力公司检修公司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新疆乌鲁木齐市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78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林万德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国网青海省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电力公司电力科学研究院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79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刘飞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国网陕西省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电力公司榆林供电公司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陕西省榆林市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80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刘松鹤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四川省资阳市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国网四川省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电力公司资阳供电公司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四川省资阳市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81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卢莹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陕西省渭南市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国网陕西省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电力公司渭南供电公司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陕西省渭南市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82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吕霜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四川省南充市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国网四川省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电力公司成都供电公司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四川省成都市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83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马小军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甘肃省平凉市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国网宁夏电力公司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84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齐见阳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内蒙古包头市青山区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内蒙古电力（集团）有限责任公司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内蒙古呼和浩特市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85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强薇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陕西秦龙电力股份有限公司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陕西省西安市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86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师云晓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陕西送变电工程公司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陕西省西安市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87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宋雨航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四川省成都市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国电大渡河流域水电开发有限公司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四川省成都市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88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苏玉忠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宁夏回族自治区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国网宁夏电力公司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89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孙思玲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国网重庆市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电力公司万州供电公司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渝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北区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lastRenderedPageBreak/>
              <w:t>90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谭婧华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国网陕西省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电力公司西安供电公司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陕西省西安市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91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唐科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西藏昌都地区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国网四川省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电力公司成都供电公司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四川省成都市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92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唐琳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国网四川省电力公司达州供电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四川省达州市</w:t>
            </w:r>
            <w:proofErr w:type="gramEnd"/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93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唐炜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西藏阿里地区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国网四川省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电力公司绵阳供电公司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四川省绵阳市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94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陶衍旭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广西壮族自治区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广西电网有限责任公司崇左供电局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广西崇左市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95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田锦涛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宁夏回族自治区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宁夏回族自治区电力设计院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96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田锐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甘肃省金昌市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国网甘肃省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电力公司兰州供电公司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甘肃省兰州市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97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王鹤静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广西桂林市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广西电网有限责任公司桂林供电局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广西桂林市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98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王家云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云南省宣威市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云南电网有限责任公司昆明供电局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云南省昆明市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99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王添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国网陕西电力公司商洛供电公司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商洛市</w:t>
            </w:r>
            <w:proofErr w:type="gramEnd"/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100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王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一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燚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河南省南阳市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新疆阜康抽水蓄能有限公司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新疆乌鲁木齐市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101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王悦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国网陕西电力公司宝鸡供电公司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陕西省西安市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102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王韵璇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国网重庆市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电力公司江北供电分公司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渝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北区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103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王子豪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黑龙江省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云南电网有限责任公司玉溪供电局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云南省玉溪市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104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文正锋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宁夏回族自治区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国网宁夏电力公司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105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吴波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云南省曲靖市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云南电网有限责任公司昆明供电局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云南省昆明市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106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向柯霓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四川省南充市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国网四川省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电力公司天府新区供电公司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四川省成都市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107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肖明明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国网重庆市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电力公司市区供电分公司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重庆市渝中区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108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谢逸丰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云南省昆明市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云南电网有限责任公司昆明供电局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云南省昆明市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lastRenderedPageBreak/>
              <w:t>109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薛昕阳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陕西省西安市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国网陕西省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电力公司西安供电公司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陕西省西安市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110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杨帆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国网西宁市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111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杨茂银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国网重庆市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电力公司合川供电有限责任公司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渝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北区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112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杨逍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四川省成都市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国网四川省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电力公司成都供电公司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四川省成都市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113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杨泽鹏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国网陕西电力公司检修公司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陕西省西安市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114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姚川东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国网重庆市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电力公司永川供电分公司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重庆市永川区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115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元旦久美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西藏自治区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国网西藏电力有限公司日喀则供电公司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西藏日喀则市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116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袁方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国网陕西省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电力公司西安供电公司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陕西省西安市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117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张弛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重庆市沙坪坝区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国网重庆市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电力公司南岸供电公司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重庆市南岸区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118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张蒙蒙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内蒙古赤峰市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内蒙古电力（集团）有限责任公司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内蒙古呼和浩特市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119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张玮琦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国网内蒙古东部电力有限公司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电力科学研究院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内蒙古呼和浩特市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120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张之瑞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国网内蒙古东部电力有限公司通辽供电公司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内蒙古通辽市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121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张竹沁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西藏自治区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国网四川省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电力公司天府新区供电公司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四川省成都市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122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赵梦楠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中卫市</w:t>
            </w:r>
            <w:proofErr w:type="gramEnd"/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国网宁夏电力公司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123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赵志刚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青海省海南藏族自治州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国网西宁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124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钟毓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重庆市送变电工程公司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重庆市九龙坡区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125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钟志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坚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广西壮族自治区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广西电网有限责任公司柳州供电局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广西柳州市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126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周丹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四川省眉山市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国网四川省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电力公司眉山供电公司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四川省眉山市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127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朱阳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云南电网有限责任公司玉溪供电局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云南省玉溪市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lastRenderedPageBreak/>
              <w:t>128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宗东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甘肃省定西市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国网甘肃省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电力公司兰州供电公司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甘肃省兰州市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129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邹卫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电气工程及其自动化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广东省东莞市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国网四川省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电力公司德阳供电公司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四川省德阳市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130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旦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增拉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姆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电子信息工程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西藏自治区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中国农业银行股份有限公司西藏自治区分行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西藏拉萨市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131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李韬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电子信息工程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国网青海省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电力公司信息通信公司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132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张随意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电子信息工程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杭州海康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威视数字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技术股份有限公司成都分公司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四川省成都市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133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郑家明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电子信息工程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广西防城港市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广西电网公司防城港供电局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广西防城港市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134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孙昊天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法学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江苏省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西藏自治区党委组织部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西藏拉萨市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135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吴沛键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法学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广西玉林市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国电广西新能源开发有限公司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广西南宁市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136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张良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法学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西藏自治区党委组织部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西藏拉萨市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137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陈函伯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风能与动力工程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宁夏回族自治区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华电国际宁夏新能源发电有限公司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138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马婷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风能与动力工程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宁夏吴忠市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龙源宁夏风力发电有限公司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139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马晓磊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风能与动力工程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新疆乌鲁木齐市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华能吐鲁番风力发电有限公司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新疆乌鲁木齐市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140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买尔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旦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尼.阿不都瓦尔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风能与动力工程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新疆吐鲁番市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华能吐鲁番风力发电有限公司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新疆乌鲁木齐市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141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帕拉沙提.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别达力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风能与动力工程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新疆塔城市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华能新疆能源开发有限公司布尔津风力发电分公司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布尔津县</w:t>
            </w:r>
            <w:proofErr w:type="gramEnd"/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142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阮夏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风能与动力工程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中船重工（重庆）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海装风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电设备有限公司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渝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北区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143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史玉涛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风能与动力工程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甘肃省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华电福新能源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股份有限公司甘肃分公司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甘肃省兰州市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144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田野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风能与动力工程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宁夏大唐国际新能源有限公司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145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王智超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风能与动力工程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中船重工（重庆）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海装风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电设备有限公司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渝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北区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146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姚占全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风能与动力工程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华能青海发电有限公司新能源分公司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147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赵二伟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风能与动力工程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陕西华电风力发电有限公司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陕西省靖边县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148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赵丰强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风能与动力工程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青海省海东市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黄河上游水电开发有限责任公司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149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赵志铎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风能与动力工程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宁夏固原市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华电国际宁夏新能源发电有限公司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150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周文杰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风能与动力工程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黄河上游水电开发有限责任公司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151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阿色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工程管理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西藏昌都地区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西藏开发投资集团有限公司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西藏拉萨市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152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付霁航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工程管理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陕西省咸阳市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陕西送变电工程公司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陕西省西安市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153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付彦东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工程管理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云南省曲靖市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云南电网有限责任公司楚雄供电局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云南省楚雄市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154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马健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工程管理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宁夏回族自治区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国网宁夏电力公司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155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石旭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工程管理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新疆乌鲁木齐市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国网新疆电力公司乌鲁木齐供电公司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新疆乌鲁木齐市新市区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156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宋丹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丹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工程管理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河北省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陕西华电安康发电有限公司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陕西省安康市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157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王慧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工程管理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新疆阜康市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华能新疆阜康热电有限责任公司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新疆阜康市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158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韦颖雪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工程管理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广西柳州市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国投北部湾发电有限公司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广西北海市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lastRenderedPageBreak/>
              <w:t>159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谢矛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工程管理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中国水利水电第十四工程局有限公司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云南省昆明市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160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邢婧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工程管理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内蒙古呼和浩特市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内蒙古电力（集团）有限责任公司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内蒙古呼和浩特市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161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杨光美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工程管理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贵州兴义电力发展有限公司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贵州省兴义市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162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杨朔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工程管理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山西省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中国水利水电第十四工程局有限公司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云南省昆明市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163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杨啸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工程管理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贵州电网有限责任公司贵安供电局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164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陈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世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瑜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工商管理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广西玉林市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中国联通南宁市分公司（城区）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广西南宁市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165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高朝阳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工商管理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河南省濮阳市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重庆长江电工工业集团有限公司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重庆市南岸区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166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白雪丁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汉语言文学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中国银行巴中分行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四川省巴中市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167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岑筱冬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汉语言文学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广西南宁市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广西电网有限责任公司贵港供电局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广西贵港市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168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程革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汉语言文学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吉林省四平市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华能青海发电有限公司新能源分公司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169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杨洪波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汉语言文学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内蒙古赤峰市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巴林左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旗农村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信用合作联社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内蒙古赤峰市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170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易雪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汉语言文学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中国铁塔股份有限公司重庆市分公司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渝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北区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171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陈义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行政管理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中国工商银行股份有限公司贵州省分行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贵州省贵阳市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172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次仁卓嘎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行政管理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西藏拉萨市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上海浦东发展银行股份有限公司拉萨分行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西藏拉萨市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173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熊超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行政管理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重庆市渝中区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国网重庆市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电力公司江北供电分公司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渝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北区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174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陈凯平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核工程与核技术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江西省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广西防城港核电有限公司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广西防城港市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175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梅优良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核工程与核技术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陕西省渭南市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宁夏银仪电力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设备检修安装有限公司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176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阮先超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核工程与核技术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新疆乌鲁木齐市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特变电工国际工程有限公司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新疆昌吉市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177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王杰儒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核工程与核技术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江苏省泰州市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粤电集团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贵州省贵阳市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178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古丽江.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艾列西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会计学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新疆伊犁哈萨克自治州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大唐新疆发电有限公司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新疆乌鲁木齐市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179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郭睿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会计学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贵州省铜仁市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贵州电网有限责任公司安顺供电局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贵州省安顺市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180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克迪热亚·阿不都拉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会计学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新疆维吾尔自治区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中国工商银行股份有限公司新疆区分行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新疆乌鲁木齐市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181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雷燕菁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会计学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西藏自治区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中国银行青白江支行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四川省成都市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182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孟昕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会计学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广西桂林市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广西电网有限责任公司桂林供电局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广西桂林市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183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王城杰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会计学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甘肃省白银市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中国西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电气股份有限公司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陕西省西安市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184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先晓敏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会计学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新疆喀什市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特变电工股份有限公司新疆变压器厂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新疆昌吉市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185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杨兴珍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会计学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云南省曲靖市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中国石油天然气股份有限公司云南销售分公司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云南省昆明市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186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田海伦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机械工程及自动化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西藏拉萨市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中国建设银行股份有限公司西藏自治区分行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西藏拉萨市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187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韦浩祥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机械工程及自动化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广西河池市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国电广西新能源开发有限公司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广西南宁市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188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徐大祎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机械工程及自动化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宁夏回族自治区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宁夏银仪电力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设备检修安装有限公司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189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夫鲁合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.努尔买买提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计算机科学与技术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新疆维吾尔自治区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国网新疆电力公司阿勒泰供电公司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新疆阿勒泰市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190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海青龙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计算机科学与技术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青海省海东市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中国银行股份有限公司青海省分行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lastRenderedPageBreak/>
              <w:t>191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黄前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计算机科学与技术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广西河池市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广西电网有限责任公司河池供电局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广西河池市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192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李招弟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计算机科学与技术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青海省海东市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国网青海省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电力公司信息通信公司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193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肖惠仁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计算机科学与技术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贵州省遵义市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贵州电网有限责任公司兴义供电局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贵州省兴义市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194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李华程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金融学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国联证券股份有限公司成都锦城大道证券营业部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四川省成都市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195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马永强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金融学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黄河上游水电开发有限责任公司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196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田明涛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金融学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甘肃省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中国建设银行股份有限公司甘肃省分行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甘肃省兰州市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197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夏梦甜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金融学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宁夏石嘴山市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中国银行宁夏分行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198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谢荣斌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金融学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盈江华富水电开发有限公司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云南省德宏傣族景颇族自治州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199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王俊力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劳动与社会保障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重庆市江北区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国网重庆市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电力公司经济技术研究院监理公司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渝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北区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200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徐海银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劳动与社会保障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甘肃省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庆阳市</w:t>
            </w:r>
            <w:proofErr w:type="gramEnd"/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中国水利水电第三工程局有限公司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陕西省西安市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201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周灵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劳动与社会保障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宁夏回族自治区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中国联合网络通信有限公司宁夏回族自治区分公司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202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逯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克辉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能源工程及自动化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青海省海东市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黄河上游水电开发有限责任公司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203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孙跟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能源工程及自动化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西藏自治区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四川省能投风电开发有限公司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四川省成都市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204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王东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东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能源工程及自动化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内蒙古鄂尔多斯市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内蒙古电力（集团）有限责任公司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内蒙古呼和浩特市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205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张璐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能源工程及自动化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云南省临沧市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五凌华宁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云南省玉溪市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206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蔡国强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新疆昌吉市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华能新疆吉木萨尔发电有限公司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新疆昌吉回族自治州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207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曹永莉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陕西省宝鸡市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大唐彬长发电有限责任公司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陕西省咸阳市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208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曾鲸润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华电南宁新能源有限公司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广西南宁市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209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常祺鑫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华能西宁热电有限责任公司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210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陈骋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贵州省兴义市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中国大唐贵州兴仁煤电一体化新建工程筹建处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贵州省黔西县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211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陈童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兰州西固热电有限责任公司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甘肃省兰州市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212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陈雄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雄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甘肃省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大唐景泰发电厂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甘肃省白银市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213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丁来旭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内蒙古大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唐国际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托克托发电有限责任公司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内蒙古呼和浩特市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214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段应芬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云南省大理市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大唐贵州发电有限公司（兴仁筹建处）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贵州省兴仁县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215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范立新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新疆维吾尔自治区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华电新疆发电有限公司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新疆乌鲁木齐市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216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冯曦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陕西省延安市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大唐陕西发电有限公司灞桥热电厂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陕西省西安市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217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高胜林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华能西宁热电有限责任公司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218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高越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宁夏回族自治区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电浙能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宁东发电有限公司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219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高子钊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河北省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内蒙古大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唐国际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托克托发电有限责任公司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内蒙古呼和浩特市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220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关再伯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广西壮族自治区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华能桂林燃气分布式能源有限责任公司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广西桂林市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lastRenderedPageBreak/>
              <w:t>221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胡鹏程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四川省达州市</w:t>
            </w:r>
            <w:proofErr w:type="gramEnd"/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电达州发电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四川省达州市</w:t>
            </w:r>
            <w:proofErr w:type="gramEnd"/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222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黄雨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内蒙古大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唐国际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托克托发电有限责任公司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内蒙古呼和浩特市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223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景亚东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甘肃省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华电宁夏灵武发电有限公司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宁夏灵武市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224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兰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新疆维吾尔自治区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特变电工新疆天池能源有限责任公司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新疆昌吉市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225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黎兆锋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云南省楚雄市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中国电力投资集团普安发电有限公司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贵州省兴义市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226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李泓远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广西壮族自治区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华能桂林燃气分布式能源有限责任公司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广西桂林市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227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李虹霖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辽宁省营口市西市区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内蒙古大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唐国际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托克托发电有限责任公司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内蒙古呼和浩特市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228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李琳波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宁夏吴忠市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宁夏京能宁东发电有限责任公司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229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李鑫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华能西宁热电有限公司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230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李秀华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云南省昆明市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云南华电昆明发电有限公司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云南省昆明市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231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廖家智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广西壮族自治区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国投北部湾发电有限公司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广西北海市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232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刘剑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新疆维吾尔自治区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新疆天池能源有限责任公司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新疆昌吉市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233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刘伟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新疆维吾尔自治区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特变电工新疆天池能源有限责任公司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新疆昌吉市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234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罗志伟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内蒙古赤峰市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内蒙古大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唐国际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托克托发电有限责任公司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内蒙古呼和浩特市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235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马迪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重庆大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唐国际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石柱发电有限责任公司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重庆市石柱土家族自治县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236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马宁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内蒙古牙克石市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华电集团内蒙古能源公司土默特发电有限公司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内蒙古包头市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237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马轶群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宁夏回族自治区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华电宁夏灵武发电有限公司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宁夏灵武市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238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牟其源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重庆大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唐国际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石柱发电有限责任公司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重庆市石柱土家族自治县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239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尚森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新疆塔城市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特变电工新疆天池能源有限责任公司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新疆昌吉市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240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唐增前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云南华电巡检司发电有限公司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云南省弥勒市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241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汪晓秋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西藏自治区党委组织部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西藏拉萨市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242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王换强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甘肃省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华电宁夏灵武发电有限公司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宁夏灵武市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243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王轲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陕西省宝鸡市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陕西宝鸡第二发电有限责任公司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陕西省宝鸡市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244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王帅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宁夏吴忠市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宁夏枣泉发电有限责任公司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宁夏灵武市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245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王耀武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内蒙古赤峰市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京能（赤峰）能源发展有限公司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内蒙古赤峰市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246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徐雅雪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陕西商洛发电有限公司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商洛市</w:t>
            </w:r>
            <w:proofErr w:type="gramEnd"/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247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杨贤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国投钦州发电有限公司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广西钦州市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248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杨鑫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贵州乌江水电开发有限责任公司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贵州省贵阳市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249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袁宗海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宁夏吴忠市利通区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宁夏华电永利发电有限公司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250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张弘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内蒙古呼和浩特市玉泉区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内蒙古电力集团有限责任公司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内蒙古呼和浩特市赛罕区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251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张学智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新疆乌鲁木齐市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华能新疆吉木萨尔发电有限公司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新疆昌吉回族自治州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lastRenderedPageBreak/>
              <w:t>252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赵富山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甘肃省酒泉市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新疆生产建设兵团红星发电有限公司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新疆哈密市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253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赵雪来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贵州乌江水电开发有限责任公司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贵州省贵阳市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254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赵义珍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青海省海东市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华能西宁热电有限责任公司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255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朱富福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甘肃省金昌市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内蒙古大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唐国际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托克托发电有限责任公司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内蒙古呼和浩特市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256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邹坤橦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热能与动力工程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广西贺州市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华电南宁新能源有限公司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广西南宁市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257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米可尔古丽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人力资源管理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新疆乌鲁木齐市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国网新疆电力公司乌鲁木齐供电公司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新疆乌鲁木齐市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258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巴桑次仁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软件工程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西藏日喀则市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中国移动西藏公司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西藏拉萨市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259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何博文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软件工程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宁夏固原市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国网宁夏电力公司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260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王文灿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软件工程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中国移动通信集团云南有限公司互联网分公司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云南省昆明市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261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常春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市场营销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内蒙古鄂尔多斯市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内蒙古电力（集团）有限责任公司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内蒙古呼和浩特市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262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李梦琪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市场营销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贵州省安顺市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贵州电网有限责任公司安顺供电局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贵州省安顺市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263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马鑫波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市场营销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宁夏回族自治区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中国联合网络通信有限公司宁夏回族自治区分公司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264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杨玉亭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市场营销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云南省曲靖市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云南电网公司昆明供电局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云南省昆明市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265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曹瑞斌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水利水电工程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山西省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中国水利水电第十四工程局有限公司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云南省昆明市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266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刘璟玲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水利水电工程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云南保山电力股份有限公司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云南省保山市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267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吴昊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水利水电工程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中国水利水电第九工程局有限公司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贵州省贵阳市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268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杨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菀汀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水利水电工程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湖北省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荆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门市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华能澜沧江水电股份有限公司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云南省昆明市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269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鲍淑晶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通信工程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云南省曲靖市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宣威供电有限公司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云南省宣威市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270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邓雅文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通信工程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重庆市合川区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国网重庆市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电力公司信息通信分公司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渝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北区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271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李海涛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通信工程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青海省海东市乐都区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国网青海省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电力公司信息通信公司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272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林大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通信工程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海南省儋州市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国网青海省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电力公司信息通信公司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273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刘璐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通信工程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内蒙古通辽市科尔沁区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国网内蒙古东部电力有限公司赤峰供电公司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内蒙古赤峰市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274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刘昱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通信工程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广西桂林市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国网四川省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电力公司成都供电公司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四川省成都市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275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马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祈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通信工程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中国铁路股份有限公司宁夏回族自治区分公司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276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通信工程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新疆维吾尔自治区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国网新疆电力公司信息通信公司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新疆乌鲁木齐市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277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施禹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通信工程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宁夏石嘴山市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国网宁夏电力公司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278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宋志龙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通信工程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中卫市</w:t>
            </w:r>
            <w:proofErr w:type="gramEnd"/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国网宁夏电力公司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279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徐玉蓉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通信工程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中国联合网络通信有限公司青海省分公司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280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张恒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通信工程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贵州省安顺市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贵州电网有限责任公司安顺供电局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贵州省安顺市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281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寸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灿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龙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物流管理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云南电网有限责任公司物流服务中心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云南省昆明市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282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撒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世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荣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新能源材料与器件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中电投宁夏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青铜峡能源铝业集团有限公司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lastRenderedPageBreak/>
              <w:t>283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卡米里江.依沙克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新能源科学与工程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新疆哈密市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新疆生产建设兵团红星发电有限公司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新疆哈密市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284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李迎新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新能源科学与工程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北方联合电力有限责任公司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内蒙古呼和浩特市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285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武韬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新能源科学与工程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北方联合电力有限责任公司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内蒙古呼和浩特市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286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奚于超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新能源科学与工程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陕西省榆林市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陕西能源赵石畔煤电有限公司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陕西省榆林市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287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金洋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信息安全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宁夏固原市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中国移动通信集团宁夏有限公司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288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刘小源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信息安全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云南省昆明市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云南电网公司昆明供电局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云南省昆明市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289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宋贤月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信息安全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国网青海省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电力公司信息通信公司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290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杨翔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信息安全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广西玉林市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中国南方电网有限责任公司超高压输电公司南宁局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广西南宁市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291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赵燕斌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信息安全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宁夏固原市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中国移动通信集团宁夏有限公司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宁夏银川市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292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张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镡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信息与计算科学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云南省曲靖市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云南省烟草公司曲靖市公司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云南省曲靖市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293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张帅戈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应用物理学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北京市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西藏自治区党委组织部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西藏拉萨市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294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韩金兰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智能电网信息工程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国网青海省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电力公司检修公司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295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何雪源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智能电网信息工程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云南省临沧市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华能澜沧江水电股份有限公司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云南省昆明市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296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刘潇遥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智能电网信息工程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国网重庆市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电力公司璧山供电公司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璧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山区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297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邵倩文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智能电网信息工程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贵州电网有限责任贵安供电局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298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王畅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智能电网信息工程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新疆维吾尔自治区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国网新疆电力公司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电力科学研究院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新疆乌鲁木齐市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299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杨金龙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智能电网信息工程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甘肃省平凉市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国网甘肃省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电力公司兰州供电公司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甘肃省兰州市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300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张立松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智能电网信息工程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贵州省黔南布依族苗族自治州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贵州电网有限责任公司都匀供电局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贵州省都匀市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301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范志鹏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新疆维吾尔自治区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新疆天池能源有限责任公司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新疆昌吉市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302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龚雅君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青海省海东市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中国银行股份有限公司青海省分行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303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谷文超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陕西省西安市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陕西送变电工程公司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陕西省西安市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304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管邮现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雅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砻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江流域水电开发有限公司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四川省成都市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305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何贵雄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中国大唐集团公司广西分公司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广西南宁市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306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何显娟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重庆市万州区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重庆顺泰铁塔制造有限公司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重庆市江北区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307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黄兴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贵州省黔南布依族苗族自治州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都匀经济开发区供电局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四川省成都市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308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蓝梦莹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广西壮族自治区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中国大唐集团公司广西分公司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广西南宁市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309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李凯宁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宁夏石嘴山市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特变电工新疆新能源股份有限公司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新疆乌鲁木齐市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310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李让熙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重庆市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国网四川省电力公司达州供电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四川省达州市</w:t>
            </w:r>
            <w:proofErr w:type="gramEnd"/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311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李晓斌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青海桥头铝电股份有限公司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312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李长坤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新疆维吾尔自治区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特变电工股份有限公司新疆变压器厂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新疆昌吉市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313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马思源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中卫市</w:t>
            </w:r>
            <w:proofErr w:type="gramEnd"/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宁夏国华宁东发电有限公司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宁夏灵武市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314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莫儒翔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广西壮族自治区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中广核核电运营有限公司阳江分公司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新疆泽普县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lastRenderedPageBreak/>
              <w:t>315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乔星宇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内蒙古大</w:t>
            </w: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唐国际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托克托发电有限责任公司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内蒙古呼和浩特市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316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时晨</w:t>
            </w:r>
            <w:proofErr w:type="gramEnd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阳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中国工商银行股份有限公司青海省分行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青海省西宁市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317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王宏梅</w:t>
            </w:r>
            <w:proofErr w:type="gramEnd"/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宁夏回族自治区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大唐平罗发电有限公司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宁夏石嘴山市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318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赵建鑫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新疆维吾尔自治区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proofErr w:type="gramStart"/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国网新疆电力公司乌鲁木齐供电公司</w:t>
            </w:r>
            <w:proofErr w:type="gramEnd"/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新疆乌鲁木齐市新市区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319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赵正平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云南省曲靖市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怒江供电局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云南省怒江傈僳族自治州</w:t>
            </w:r>
          </w:p>
        </w:tc>
      </w:tr>
      <w:tr w:rsidR="00EE6823" w:rsidRPr="008A6851" w:rsidTr="005A0021">
        <w:trPr>
          <w:trHeight w:val="255"/>
        </w:trPr>
        <w:tc>
          <w:tcPr>
            <w:tcW w:w="296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320</w:t>
            </w:r>
          </w:p>
        </w:tc>
        <w:tc>
          <w:tcPr>
            <w:tcW w:w="532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朱宝强</w:t>
            </w:r>
          </w:p>
        </w:tc>
        <w:tc>
          <w:tcPr>
            <w:tcW w:w="888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自动化</w:t>
            </w:r>
          </w:p>
        </w:tc>
        <w:tc>
          <w:tcPr>
            <w:tcW w:w="813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新疆维吾尔自治区</w:t>
            </w:r>
          </w:p>
        </w:tc>
        <w:tc>
          <w:tcPr>
            <w:tcW w:w="1701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特变电工新疆新能源股份有限公司</w:t>
            </w:r>
          </w:p>
        </w:tc>
        <w:tc>
          <w:tcPr>
            <w:tcW w:w="770" w:type="pct"/>
            <w:noWrap/>
            <w:vAlign w:val="center"/>
          </w:tcPr>
          <w:p w:rsidR="00EE6823" w:rsidRPr="008A6851" w:rsidRDefault="00EE6823" w:rsidP="005A0021">
            <w:pPr>
              <w:widowControl/>
              <w:jc w:val="center"/>
              <w:rPr>
                <w:rFonts w:ascii="宋体" w:hAnsi="宋体" w:cs="Arial"/>
                <w:w w:val="66"/>
                <w:kern w:val="0"/>
                <w:sz w:val="24"/>
              </w:rPr>
            </w:pPr>
            <w:r w:rsidRPr="008A6851">
              <w:rPr>
                <w:rFonts w:ascii="宋体" w:hAnsi="宋体" w:cs="Arial"/>
                <w:w w:val="66"/>
                <w:kern w:val="0"/>
                <w:sz w:val="24"/>
              </w:rPr>
              <w:t>新疆乌鲁木齐市</w:t>
            </w:r>
          </w:p>
        </w:tc>
      </w:tr>
    </w:tbl>
    <w:p w:rsidR="00EE6823" w:rsidRDefault="00EE6823" w:rsidP="00EE6823">
      <w:pPr>
        <w:widowControl/>
        <w:spacing w:line="0" w:lineRule="atLeast"/>
        <w:jc w:val="center"/>
        <w:rPr>
          <w:rFonts w:ascii="方正小标宋简体" w:eastAsia="方正小标宋简体" w:hint="eastAsia"/>
          <w:w w:val="90"/>
          <w:sz w:val="44"/>
          <w:szCs w:val="44"/>
        </w:rPr>
      </w:pPr>
    </w:p>
    <w:p w:rsidR="00DD7EFD" w:rsidRDefault="00DD7EFD"/>
    <w:sectPr w:rsidR="00DD7E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ڌ墻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0ABC"/>
    <w:multiLevelType w:val="hybridMultilevel"/>
    <w:tmpl w:val="DE026BA4"/>
    <w:lvl w:ilvl="0" w:tplc="F6EA3B6A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A24FC"/>
    <w:multiLevelType w:val="hybridMultilevel"/>
    <w:tmpl w:val="B8FADDAC"/>
    <w:lvl w:ilvl="0" w:tplc="8F38F8F6">
      <w:start w:val="1"/>
      <w:numFmt w:val="decimal"/>
      <w:lvlText w:val="（%1）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30"/>
        </w:tabs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0"/>
        </w:tabs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0"/>
        </w:tabs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20"/>
      </w:pPr>
    </w:lvl>
  </w:abstractNum>
  <w:abstractNum w:abstractNumId="2" w15:restartNumberingAfterBreak="0">
    <w:nsid w:val="08694555"/>
    <w:multiLevelType w:val="hybridMultilevel"/>
    <w:tmpl w:val="C79414C8"/>
    <w:lvl w:ilvl="0" w:tplc="DBE209A8">
      <w:start w:val="1"/>
      <w:numFmt w:val="japaneseCounting"/>
      <w:lvlText w:val="%1、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5"/>
        </w:tabs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5"/>
        </w:tabs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5"/>
        </w:tabs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20"/>
      </w:pPr>
    </w:lvl>
  </w:abstractNum>
  <w:abstractNum w:abstractNumId="3" w15:restartNumberingAfterBreak="0">
    <w:nsid w:val="0B126636"/>
    <w:multiLevelType w:val="hybridMultilevel"/>
    <w:tmpl w:val="B1C8D94E"/>
    <w:lvl w:ilvl="0" w:tplc="04AC724E">
      <w:start w:val="1"/>
      <w:numFmt w:val="chineseCountingThousand"/>
      <w:lvlText w:val="第%1条"/>
      <w:lvlJc w:val="left"/>
      <w:pPr>
        <w:tabs>
          <w:tab w:val="num" w:pos="794"/>
        </w:tabs>
        <w:ind w:left="794" w:hanging="794"/>
      </w:pPr>
      <w:rPr>
        <w:rFonts w:ascii="Times New Roman" w:eastAsia="宋体" w:hAnsi="Times New Roman" w:cs="Times New Roman" w:hint="default"/>
        <w:b/>
        <w:i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4" w15:restartNumberingAfterBreak="0">
    <w:nsid w:val="0B5906A0"/>
    <w:multiLevelType w:val="multilevel"/>
    <w:tmpl w:val="0B5906A0"/>
    <w:lvl w:ilvl="0">
      <w:start w:val="1"/>
      <w:numFmt w:val="japaneseCounting"/>
      <w:lvlText w:val="第%1章"/>
      <w:lvlJc w:val="left"/>
      <w:pPr>
        <w:ind w:left="900" w:hanging="90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BB43795"/>
    <w:multiLevelType w:val="hybridMultilevel"/>
    <w:tmpl w:val="6A62C7AC"/>
    <w:lvl w:ilvl="0" w:tplc="119294A0">
      <w:start w:val="1"/>
      <w:numFmt w:val="japaneseCounting"/>
      <w:lvlText w:val="（%1）"/>
      <w:lvlJc w:val="left"/>
      <w:pPr>
        <w:tabs>
          <w:tab w:val="num" w:pos="1716"/>
        </w:tabs>
        <w:ind w:left="1716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6"/>
        </w:tabs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6"/>
        </w:tabs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6"/>
        </w:tabs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20"/>
      </w:pPr>
    </w:lvl>
  </w:abstractNum>
  <w:abstractNum w:abstractNumId="6" w15:restartNumberingAfterBreak="0">
    <w:nsid w:val="1F5E076E"/>
    <w:multiLevelType w:val="multilevel"/>
    <w:tmpl w:val="C53040D4"/>
    <w:lvl w:ilvl="0">
      <w:start w:val="1"/>
      <w:numFmt w:val="japaneseCounting"/>
      <w:lvlText w:val="第%1条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7" w15:restartNumberingAfterBreak="0">
    <w:nsid w:val="1F791A57"/>
    <w:multiLevelType w:val="hybridMultilevel"/>
    <w:tmpl w:val="77789E90"/>
    <w:lvl w:ilvl="0" w:tplc="07A0FEFA">
      <w:start w:val="1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 w:tplc="452E5A18">
      <w:start w:val="1"/>
      <w:numFmt w:val="decimal"/>
      <w:lvlText w:val="%2."/>
      <w:lvlJc w:val="left"/>
      <w:pPr>
        <w:tabs>
          <w:tab w:val="num" w:pos="760"/>
        </w:tabs>
        <w:ind w:left="817" w:hanging="39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635F47"/>
    <w:multiLevelType w:val="hybridMultilevel"/>
    <w:tmpl w:val="02720B4E"/>
    <w:lvl w:ilvl="0" w:tplc="8A3EE1A4">
      <w:start w:val="1"/>
      <w:numFmt w:val="decimal"/>
      <w:lvlText w:val="（%1）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30"/>
        </w:tabs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0"/>
        </w:tabs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0"/>
        </w:tabs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20"/>
      </w:pPr>
    </w:lvl>
  </w:abstractNum>
  <w:abstractNum w:abstractNumId="9" w15:restartNumberingAfterBreak="0">
    <w:nsid w:val="31345A97"/>
    <w:multiLevelType w:val="hybridMultilevel"/>
    <w:tmpl w:val="2B303070"/>
    <w:lvl w:ilvl="0" w:tplc="AC04A2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0209CC"/>
    <w:multiLevelType w:val="hybridMultilevel"/>
    <w:tmpl w:val="9A5892BA"/>
    <w:lvl w:ilvl="0" w:tplc="E4B232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682A598">
      <w:start w:val="2"/>
      <w:numFmt w:val="decimalFullWidth"/>
      <w:lvlText w:val="%4、"/>
      <w:lvlJc w:val="left"/>
      <w:pPr>
        <w:tabs>
          <w:tab w:val="num" w:pos="1620"/>
        </w:tabs>
        <w:ind w:left="1620" w:hanging="360"/>
      </w:pPr>
      <w:rPr>
        <w:rFonts w:ascii="隶书" w:eastAsia="隶书" w:hint="default"/>
        <w:lang w:val="en-US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B40634"/>
    <w:multiLevelType w:val="hybridMultilevel"/>
    <w:tmpl w:val="60922FC2"/>
    <w:lvl w:ilvl="0" w:tplc="EC0AFE3C">
      <w:start w:val="1"/>
      <w:numFmt w:val="decimal"/>
      <w:lvlText w:val="%1．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2" w15:restartNumberingAfterBreak="0">
    <w:nsid w:val="3CF83352"/>
    <w:multiLevelType w:val="hybridMultilevel"/>
    <w:tmpl w:val="B42CA8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41A14"/>
    <w:multiLevelType w:val="hybridMultilevel"/>
    <w:tmpl w:val="C0806656"/>
    <w:lvl w:ilvl="0" w:tplc="DE30868A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51F7266"/>
    <w:multiLevelType w:val="hybridMultilevel"/>
    <w:tmpl w:val="AF863E60"/>
    <w:lvl w:ilvl="0" w:tplc="2904DA84">
      <w:start w:val="1"/>
      <w:numFmt w:val="japaneseCounting"/>
      <w:lvlText w:val="第%1条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468B12E3"/>
    <w:multiLevelType w:val="hybridMultilevel"/>
    <w:tmpl w:val="1D7EF142"/>
    <w:lvl w:ilvl="0" w:tplc="C4FC8C40">
      <w:start w:val="5"/>
      <w:numFmt w:val="bullet"/>
      <w:lvlText w:val="-"/>
      <w:lvlJc w:val="left"/>
      <w:pPr>
        <w:ind w:left="360" w:hanging="360"/>
      </w:pPr>
      <w:rPr>
        <w:rFonts w:ascii="黑体" w:eastAsia="黑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F860AD"/>
    <w:multiLevelType w:val="hybridMultilevel"/>
    <w:tmpl w:val="315E2C94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7" w15:restartNumberingAfterBreak="0">
    <w:nsid w:val="56DC7D05"/>
    <w:multiLevelType w:val="hybridMultilevel"/>
    <w:tmpl w:val="1E7E5060"/>
    <w:lvl w:ilvl="0" w:tplc="35D226E2">
      <w:start w:val="1"/>
      <w:numFmt w:val="decimal"/>
      <w:lvlText w:val="%1."/>
      <w:lvlJc w:val="left"/>
      <w:pPr>
        <w:tabs>
          <w:tab w:val="num" w:pos="1217"/>
        </w:tabs>
        <w:ind w:left="1331" w:hanging="284"/>
      </w:pPr>
      <w:rPr>
        <w:rFonts w:hint="eastAsia"/>
      </w:rPr>
    </w:lvl>
    <w:lvl w:ilvl="1" w:tplc="AF2E1FA4">
      <w:start w:val="1"/>
      <w:numFmt w:val="decimal"/>
      <w:lvlText w:val="%2、"/>
      <w:lvlJc w:val="left"/>
      <w:pPr>
        <w:tabs>
          <w:tab w:val="num" w:pos="1466"/>
        </w:tabs>
        <w:ind w:left="1466" w:hanging="56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61AB15C2"/>
    <w:multiLevelType w:val="hybridMultilevel"/>
    <w:tmpl w:val="13A858D4"/>
    <w:lvl w:ilvl="0" w:tplc="3E9EB270">
      <w:start w:val="1"/>
      <w:numFmt w:val="japaneseCounting"/>
      <w:lvlText w:val="(%1)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9" w15:restartNumberingAfterBreak="0">
    <w:nsid w:val="648807F5"/>
    <w:multiLevelType w:val="hybridMultilevel"/>
    <w:tmpl w:val="77127FEA"/>
    <w:lvl w:ilvl="0" w:tplc="523678F2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695B0DC0"/>
    <w:multiLevelType w:val="hybridMultilevel"/>
    <w:tmpl w:val="2898A6F6"/>
    <w:lvl w:ilvl="0" w:tplc="E03044FE">
      <w:start w:val="1"/>
      <w:numFmt w:val="none"/>
      <w:lvlText w:val="一、"/>
      <w:lvlJc w:val="left"/>
      <w:pPr>
        <w:tabs>
          <w:tab w:val="num" w:pos="1290"/>
        </w:tabs>
        <w:ind w:left="129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926BD0"/>
    <w:multiLevelType w:val="hybridMultilevel"/>
    <w:tmpl w:val="AB80F572"/>
    <w:lvl w:ilvl="0" w:tplc="CAAE2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D8D1748"/>
    <w:multiLevelType w:val="multilevel"/>
    <w:tmpl w:val="8018837C"/>
    <w:lvl w:ilvl="0">
      <w:start w:val="1"/>
      <w:numFmt w:val="decimal"/>
      <w:lvlText w:val="第%1条"/>
      <w:lvlJc w:val="left"/>
      <w:pPr>
        <w:tabs>
          <w:tab w:val="num" w:pos="794"/>
        </w:tabs>
        <w:ind w:left="794" w:hanging="794"/>
      </w:pPr>
      <w:rPr>
        <w:rFonts w:ascii="Times New Roman" w:eastAsia="宋体" w:hAnsi="Times New Roman" w:cs="Times New Roman"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3" w15:restartNumberingAfterBreak="0">
    <w:nsid w:val="720613FC"/>
    <w:multiLevelType w:val="hybridMultilevel"/>
    <w:tmpl w:val="B0E6F398"/>
    <w:lvl w:ilvl="0" w:tplc="0DA24370">
      <w:start w:val="1"/>
      <w:numFmt w:val="japaneseCounting"/>
      <w:lvlText w:val="第%1章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8C91958"/>
    <w:multiLevelType w:val="hybridMultilevel"/>
    <w:tmpl w:val="908846BE"/>
    <w:lvl w:ilvl="0" w:tplc="2D46252C">
      <w:start w:val="1"/>
      <w:numFmt w:val="japaneseCounting"/>
      <w:lvlText w:val="%1、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5" w15:restartNumberingAfterBreak="0">
    <w:nsid w:val="7BD90361"/>
    <w:multiLevelType w:val="hybridMultilevel"/>
    <w:tmpl w:val="ED6A78D0"/>
    <w:lvl w:ilvl="0" w:tplc="CE504C96">
      <w:start w:val="1"/>
      <w:numFmt w:val="japaneseCounting"/>
      <w:lvlText w:val="第%1条"/>
      <w:lvlJc w:val="left"/>
      <w:pPr>
        <w:tabs>
          <w:tab w:val="num" w:pos="2105"/>
        </w:tabs>
        <w:ind w:left="2105" w:hanging="1545"/>
      </w:pPr>
      <w:rPr>
        <w:rFonts w:ascii="ڌ墻" w:eastAsia="ڌ墻" w:hAnsi="ˎ̥" w:cs="宋体" w:hint="default"/>
      </w:rPr>
    </w:lvl>
    <w:lvl w:ilvl="1" w:tplc="6622A934">
      <w:start w:val="1"/>
      <w:numFmt w:val="decimal"/>
      <w:lvlText w:val="%2."/>
      <w:lvlJc w:val="left"/>
      <w:pPr>
        <w:tabs>
          <w:tab w:val="num" w:pos="980"/>
        </w:tabs>
        <w:ind w:left="980" w:firstLine="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7D196933"/>
    <w:multiLevelType w:val="multilevel"/>
    <w:tmpl w:val="D260280E"/>
    <w:lvl w:ilvl="0">
      <w:start w:val="1"/>
      <w:numFmt w:val="chineseCountingThousand"/>
      <w:lvlText w:val="第%1条"/>
      <w:lvlJc w:val="left"/>
      <w:pPr>
        <w:tabs>
          <w:tab w:val="num" w:pos="794"/>
        </w:tabs>
        <w:ind w:left="794" w:hanging="794"/>
      </w:pPr>
      <w:rPr>
        <w:rFonts w:ascii="Times New Roman" w:eastAsia="宋体" w:hAnsi="Times New Roman" w:cs="Times New Roman"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5"/>
  </w:num>
  <w:num w:numId="2">
    <w:abstractNumId w:val="2"/>
  </w:num>
  <w:num w:numId="3">
    <w:abstractNumId w:val="2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3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22"/>
  </w:num>
  <w:num w:numId="13">
    <w:abstractNumId w:val="26"/>
  </w:num>
  <w:num w:numId="14">
    <w:abstractNumId w:val="2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25"/>
  </w:num>
  <w:num w:numId="19">
    <w:abstractNumId w:val="10"/>
  </w:num>
  <w:num w:numId="20">
    <w:abstractNumId w:val="20"/>
  </w:num>
  <w:num w:numId="21">
    <w:abstractNumId w:val="12"/>
  </w:num>
  <w:num w:numId="22">
    <w:abstractNumId w:val="16"/>
  </w:num>
  <w:num w:numId="23">
    <w:abstractNumId w:val="11"/>
  </w:num>
  <w:num w:numId="24">
    <w:abstractNumId w:val="18"/>
  </w:num>
  <w:num w:numId="25">
    <w:abstractNumId w:val="15"/>
  </w:num>
  <w:num w:numId="26">
    <w:abstractNumId w:val="14"/>
  </w:num>
  <w:num w:numId="27">
    <w:abstractNumId w:val="2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23"/>
    <w:rsid w:val="00DD7EFD"/>
    <w:rsid w:val="00E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A02C7-A9F8-4586-9E58-7ABAC776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E682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aliases w:val="一级标题"/>
    <w:basedOn w:val="a"/>
    <w:next w:val="a"/>
    <w:link w:val="1Char"/>
    <w:uiPriority w:val="9"/>
    <w:qFormat/>
    <w:rsid w:val="00EE6823"/>
    <w:pPr>
      <w:jc w:val="center"/>
      <w:outlineLvl w:val="0"/>
    </w:pPr>
    <w:rPr>
      <w:rFonts w:ascii="黑体" w:eastAsia="黑体"/>
      <w:bCs/>
      <w:color w:val="000000"/>
      <w:sz w:val="36"/>
      <w:lang w:val="x-none" w:eastAsia="x-none"/>
    </w:rPr>
  </w:style>
  <w:style w:type="paragraph" w:styleId="2">
    <w:name w:val="heading 2"/>
    <w:basedOn w:val="a"/>
    <w:next w:val="a"/>
    <w:link w:val="2Char"/>
    <w:autoRedefine/>
    <w:qFormat/>
    <w:rsid w:val="00EE6823"/>
    <w:pPr>
      <w:snapToGrid w:val="0"/>
      <w:spacing w:line="360" w:lineRule="auto"/>
      <w:jc w:val="center"/>
      <w:outlineLvl w:val="1"/>
    </w:pPr>
    <w:rPr>
      <w:rFonts w:ascii="黑体" w:eastAsia="黑体" w:hAnsi="宋体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EE682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EE682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aliases w:val="一级标题 Char"/>
    <w:link w:val="1"/>
    <w:uiPriority w:val="9"/>
    <w:rsid w:val="00EE6823"/>
    <w:rPr>
      <w:rFonts w:ascii="黑体" w:eastAsia="黑体" w:hAnsi="Times New Roman" w:cs="Times New Roman"/>
      <w:bCs/>
      <w:color w:val="000000"/>
      <w:kern w:val="2"/>
      <w:sz w:val="36"/>
      <w:szCs w:val="24"/>
      <w:lang w:val="x-none" w:eastAsia="x-none"/>
    </w:rPr>
  </w:style>
  <w:style w:type="character" w:customStyle="1" w:styleId="2Char">
    <w:name w:val="标题 2 Char"/>
    <w:link w:val="2"/>
    <w:rsid w:val="00EE6823"/>
    <w:rPr>
      <w:rFonts w:ascii="黑体" w:eastAsia="黑体" w:hAnsi="宋体" w:cs="Times New Roman"/>
      <w:kern w:val="2"/>
      <w:sz w:val="32"/>
      <w:szCs w:val="32"/>
      <w:lang w:val="x-none" w:eastAsia="x-none"/>
    </w:rPr>
  </w:style>
  <w:style w:type="character" w:styleId="a3">
    <w:name w:val="Emphasis"/>
    <w:aliases w:val="论文正文"/>
    <w:uiPriority w:val="20"/>
    <w:qFormat/>
    <w:rsid w:val="00EE6823"/>
    <w:rPr>
      <w:rFonts w:ascii="宋体" w:eastAsia="宋体" w:hAnsi="宋体"/>
      <w:sz w:val="24"/>
    </w:rPr>
  </w:style>
  <w:style w:type="character" w:customStyle="1" w:styleId="a4">
    <w:name w:val="Subtle Emphasis"/>
    <w:aliases w:val="四级标题"/>
    <w:uiPriority w:val="19"/>
    <w:qFormat/>
    <w:rsid w:val="00EE6823"/>
    <w:rPr>
      <w:rFonts w:ascii="黑体" w:eastAsia="黑体"/>
      <w:bCs/>
      <w:sz w:val="24"/>
    </w:rPr>
  </w:style>
  <w:style w:type="paragraph" w:styleId="a5">
    <w:name w:val="Subtitle"/>
    <w:aliases w:val="三级标题"/>
    <w:basedOn w:val="a"/>
    <w:next w:val="a"/>
    <w:link w:val="Char"/>
    <w:uiPriority w:val="11"/>
    <w:qFormat/>
    <w:rsid w:val="00EE6823"/>
    <w:rPr>
      <w:rFonts w:ascii="黑体" w:eastAsia="黑体"/>
      <w:bCs/>
      <w:sz w:val="28"/>
      <w:lang w:val="x-none" w:eastAsia="x-none"/>
    </w:rPr>
  </w:style>
  <w:style w:type="character" w:customStyle="1" w:styleId="a6">
    <w:name w:val="副标题 字符"/>
    <w:basedOn w:val="a0"/>
    <w:uiPriority w:val="11"/>
    <w:rsid w:val="00EE6823"/>
    <w:rPr>
      <w:b/>
      <w:bCs/>
      <w:kern w:val="28"/>
      <w:sz w:val="32"/>
      <w:szCs w:val="32"/>
    </w:rPr>
  </w:style>
  <w:style w:type="character" w:customStyle="1" w:styleId="Char">
    <w:name w:val="副标题 Char"/>
    <w:aliases w:val="三级标题 Char"/>
    <w:link w:val="a5"/>
    <w:uiPriority w:val="11"/>
    <w:rsid w:val="00EE6823"/>
    <w:rPr>
      <w:rFonts w:ascii="黑体" w:eastAsia="黑体" w:hAnsi="Times New Roman" w:cs="Times New Roman"/>
      <w:bCs/>
      <w:kern w:val="2"/>
      <w:sz w:val="28"/>
      <w:szCs w:val="24"/>
      <w:lang w:val="x-none" w:eastAsia="x-none"/>
    </w:rPr>
  </w:style>
  <w:style w:type="paragraph" w:styleId="a7">
    <w:name w:val="Title"/>
    <w:aliases w:val="二级标题"/>
    <w:basedOn w:val="a"/>
    <w:next w:val="a"/>
    <w:link w:val="Char0"/>
    <w:uiPriority w:val="10"/>
    <w:qFormat/>
    <w:rsid w:val="00EE6823"/>
    <w:pPr>
      <w:widowControl/>
    </w:pPr>
    <w:rPr>
      <w:rFonts w:ascii="黑体" w:eastAsia="黑体"/>
      <w:bCs/>
      <w:sz w:val="30"/>
      <w:szCs w:val="30"/>
      <w:lang w:val="x-none" w:eastAsia="x-none"/>
    </w:rPr>
  </w:style>
  <w:style w:type="character" w:customStyle="1" w:styleId="a8">
    <w:name w:val="标题 字符"/>
    <w:basedOn w:val="a0"/>
    <w:uiPriority w:val="10"/>
    <w:rsid w:val="00EE682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0">
    <w:name w:val="标题 Char"/>
    <w:aliases w:val="二级标题 Char"/>
    <w:link w:val="a7"/>
    <w:uiPriority w:val="10"/>
    <w:rsid w:val="00EE6823"/>
    <w:rPr>
      <w:rFonts w:ascii="黑体" w:eastAsia="黑体" w:hAnsi="Times New Roman" w:cs="Times New Roman"/>
      <w:bCs/>
      <w:kern w:val="2"/>
      <w:sz w:val="30"/>
      <w:szCs w:val="30"/>
      <w:lang w:val="x-none" w:eastAsia="x-none"/>
    </w:rPr>
  </w:style>
  <w:style w:type="paragraph" w:styleId="a9">
    <w:name w:val="header"/>
    <w:basedOn w:val="a"/>
    <w:link w:val="Char1"/>
    <w:uiPriority w:val="99"/>
    <w:unhideWhenUsed/>
    <w:rsid w:val="00EE6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a">
    <w:name w:val="页眉 字符"/>
    <w:basedOn w:val="a0"/>
    <w:uiPriority w:val="99"/>
    <w:semiHidden/>
    <w:rsid w:val="00EE682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眉 Char"/>
    <w:link w:val="a9"/>
    <w:uiPriority w:val="99"/>
    <w:rsid w:val="00EE6823"/>
    <w:rPr>
      <w:rFonts w:ascii="Times New Roman" w:eastAsia="宋体" w:hAnsi="Times New Roman" w:cs="Times New Roman"/>
      <w:kern w:val="2"/>
      <w:sz w:val="18"/>
      <w:szCs w:val="18"/>
      <w:lang w:val="x-none" w:eastAsia="x-none"/>
    </w:rPr>
  </w:style>
  <w:style w:type="paragraph" w:styleId="ab">
    <w:name w:val="footer"/>
    <w:basedOn w:val="a"/>
    <w:link w:val="Char2"/>
    <w:uiPriority w:val="99"/>
    <w:unhideWhenUsed/>
    <w:rsid w:val="00EE682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c">
    <w:name w:val="页脚 字符"/>
    <w:basedOn w:val="a0"/>
    <w:uiPriority w:val="99"/>
    <w:semiHidden/>
    <w:rsid w:val="00EE682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2">
    <w:name w:val="页脚 Char"/>
    <w:link w:val="ab"/>
    <w:uiPriority w:val="99"/>
    <w:rsid w:val="00EE6823"/>
    <w:rPr>
      <w:rFonts w:ascii="Times New Roman" w:eastAsia="宋体" w:hAnsi="Times New Roman" w:cs="Times New Roman"/>
      <w:kern w:val="2"/>
      <w:sz w:val="18"/>
      <w:szCs w:val="18"/>
      <w:lang w:val="x-none" w:eastAsia="x-none"/>
    </w:rPr>
  </w:style>
  <w:style w:type="character" w:styleId="ad">
    <w:name w:val="page number"/>
    <w:rsid w:val="00EE6823"/>
  </w:style>
  <w:style w:type="paragraph" w:styleId="ae">
    <w:name w:val="Body Text Indent"/>
    <w:basedOn w:val="a"/>
    <w:link w:val="Char3"/>
    <w:rsid w:val="00EE6823"/>
    <w:pPr>
      <w:ind w:firstLineChars="225" w:firstLine="720"/>
    </w:pPr>
    <w:rPr>
      <w:sz w:val="32"/>
      <w:lang w:val="x-none" w:eastAsia="x-none"/>
    </w:rPr>
  </w:style>
  <w:style w:type="character" w:customStyle="1" w:styleId="af">
    <w:name w:val="正文文本缩进 字符"/>
    <w:basedOn w:val="a0"/>
    <w:uiPriority w:val="99"/>
    <w:semiHidden/>
    <w:rsid w:val="00EE6823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3">
    <w:name w:val="正文文本缩进 Char"/>
    <w:link w:val="ae"/>
    <w:rsid w:val="00EE6823"/>
    <w:rPr>
      <w:rFonts w:ascii="Times New Roman" w:eastAsia="宋体" w:hAnsi="Times New Roman" w:cs="Times New Roman"/>
      <w:kern w:val="2"/>
      <w:sz w:val="32"/>
      <w:szCs w:val="24"/>
      <w:lang w:val="x-none" w:eastAsia="x-none"/>
    </w:rPr>
  </w:style>
  <w:style w:type="paragraph" w:styleId="af0">
    <w:name w:val="Body Text"/>
    <w:basedOn w:val="a"/>
    <w:link w:val="Char4"/>
    <w:qFormat/>
    <w:rsid w:val="00EE6823"/>
    <w:pPr>
      <w:jc w:val="center"/>
    </w:pPr>
    <w:rPr>
      <w:rFonts w:eastAsia="黑体"/>
      <w:sz w:val="44"/>
      <w:szCs w:val="30"/>
      <w:lang w:val="x-none" w:eastAsia="x-none"/>
    </w:rPr>
  </w:style>
  <w:style w:type="character" w:customStyle="1" w:styleId="af1">
    <w:name w:val="正文文本 字符"/>
    <w:basedOn w:val="a0"/>
    <w:uiPriority w:val="99"/>
    <w:semiHidden/>
    <w:rsid w:val="00EE6823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4">
    <w:name w:val="正文文本 Char"/>
    <w:link w:val="af0"/>
    <w:qFormat/>
    <w:rsid w:val="00EE6823"/>
    <w:rPr>
      <w:rFonts w:ascii="Times New Roman" w:eastAsia="黑体" w:hAnsi="Times New Roman" w:cs="Times New Roman"/>
      <w:kern w:val="2"/>
      <w:sz w:val="44"/>
      <w:szCs w:val="30"/>
      <w:lang w:val="x-none" w:eastAsia="x-none"/>
    </w:rPr>
  </w:style>
  <w:style w:type="paragraph" w:styleId="af2">
    <w:name w:val="Date"/>
    <w:basedOn w:val="a"/>
    <w:next w:val="a"/>
    <w:link w:val="Char5"/>
    <w:rsid w:val="00EE6823"/>
    <w:pPr>
      <w:ind w:leftChars="2500" w:left="100"/>
    </w:pPr>
    <w:rPr>
      <w:sz w:val="30"/>
      <w:lang w:val="x-none" w:eastAsia="x-none"/>
    </w:rPr>
  </w:style>
  <w:style w:type="character" w:customStyle="1" w:styleId="af3">
    <w:name w:val="日期 字符"/>
    <w:basedOn w:val="a0"/>
    <w:uiPriority w:val="99"/>
    <w:semiHidden/>
    <w:rsid w:val="00EE6823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5">
    <w:name w:val="日期 Char"/>
    <w:link w:val="af2"/>
    <w:rsid w:val="00EE6823"/>
    <w:rPr>
      <w:rFonts w:ascii="Times New Roman" w:eastAsia="宋体" w:hAnsi="Times New Roman" w:cs="Times New Roman"/>
      <w:kern w:val="2"/>
      <w:sz w:val="30"/>
      <w:szCs w:val="24"/>
      <w:lang w:val="x-none" w:eastAsia="x-none"/>
    </w:rPr>
  </w:style>
  <w:style w:type="paragraph" w:styleId="21">
    <w:name w:val="Body Text Indent 2"/>
    <w:basedOn w:val="a"/>
    <w:link w:val="2Char0"/>
    <w:rsid w:val="00EE6823"/>
    <w:pPr>
      <w:spacing w:after="120" w:line="480" w:lineRule="auto"/>
      <w:ind w:leftChars="200" w:left="420"/>
    </w:pPr>
    <w:rPr>
      <w:lang w:val="x-none" w:eastAsia="x-none"/>
    </w:rPr>
  </w:style>
  <w:style w:type="character" w:customStyle="1" w:styleId="22">
    <w:name w:val="正文文本缩进 2 字符"/>
    <w:basedOn w:val="a0"/>
    <w:uiPriority w:val="99"/>
    <w:semiHidden/>
    <w:rsid w:val="00EE6823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2Char0">
    <w:name w:val="正文文本缩进 2 Char"/>
    <w:link w:val="21"/>
    <w:rsid w:val="00EE6823"/>
    <w:rPr>
      <w:rFonts w:ascii="Times New Roman" w:eastAsia="宋体" w:hAnsi="Times New Roman" w:cs="Times New Roman"/>
      <w:kern w:val="2"/>
      <w:sz w:val="21"/>
      <w:szCs w:val="24"/>
      <w:lang w:val="x-none" w:eastAsia="x-none"/>
    </w:rPr>
  </w:style>
  <w:style w:type="paragraph" w:styleId="af4">
    <w:name w:val="Plain Text"/>
    <w:basedOn w:val="a"/>
    <w:link w:val="Char6"/>
    <w:rsid w:val="00EE6823"/>
    <w:pPr>
      <w:widowControl/>
      <w:jc w:val="left"/>
    </w:pPr>
    <w:rPr>
      <w:rFonts w:ascii="宋体" w:hAnsi="Courier New"/>
      <w:kern w:val="0"/>
      <w:szCs w:val="20"/>
      <w:lang w:val="x-none" w:eastAsia="x-none"/>
    </w:rPr>
  </w:style>
  <w:style w:type="character" w:customStyle="1" w:styleId="af5">
    <w:name w:val="纯文本 字符"/>
    <w:basedOn w:val="a0"/>
    <w:uiPriority w:val="99"/>
    <w:semiHidden/>
    <w:rsid w:val="00EE6823"/>
    <w:rPr>
      <w:rFonts w:asciiTheme="minorEastAsia" w:hAnsi="Courier New" w:cs="Courier New"/>
      <w:kern w:val="2"/>
      <w:sz w:val="21"/>
      <w:szCs w:val="24"/>
    </w:rPr>
  </w:style>
  <w:style w:type="character" w:customStyle="1" w:styleId="Char6">
    <w:name w:val="纯文本 Char"/>
    <w:link w:val="af4"/>
    <w:rsid w:val="00EE6823"/>
    <w:rPr>
      <w:rFonts w:ascii="宋体" w:eastAsia="宋体" w:hAnsi="Courier New" w:cs="Times New Roman"/>
      <w:sz w:val="21"/>
      <w:szCs w:val="20"/>
      <w:lang w:val="x-none" w:eastAsia="x-none"/>
    </w:rPr>
  </w:style>
  <w:style w:type="paragraph" w:styleId="3">
    <w:name w:val="Body Text Indent 3"/>
    <w:basedOn w:val="a"/>
    <w:link w:val="3Char"/>
    <w:rsid w:val="00EE6823"/>
    <w:pPr>
      <w:spacing w:line="660" w:lineRule="exact"/>
      <w:ind w:firstLineChars="200" w:firstLine="640"/>
    </w:pPr>
    <w:rPr>
      <w:rFonts w:ascii="仿宋_GB2312" w:eastAsia="仿宋_GB2312"/>
      <w:sz w:val="32"/>
      <w:szCs w:val="32"/>
      <w:lang w:val="x-none" w:eastAsia="x-none"/>
    </w:rPr>
  </w:style>
  <w:style w:type="character" w:customStyle="1" w:styleId="30">
    <w:name w:val="正文文本缩进 3 字符"/>
    <w:basedOn w:val="a0"/>
    <w:uiPriority w:val="99"/>
    <w:semiHidden/>
    <w:rsid w:val="00EE6823"/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3Char">
    <w:name w:val="正文文本缩进 3 Char"/>
    <w:link w:val="3"/>
    <w:rsid w:val="00EE6823"/>
    <w:rPr>
      <w:rFonts w:ascii="仿宋_GB2312" w:eastAsia="仿宋_GB2312" w:hAnsi="Times New Roman" w:cs="Times New Roman"/>
      <w:kern w:val="2"/>
      <w:sz w:val="32"/>
      <w:szCs w:val="32"/>
      <w:lang w:val="x-none" w:eastAsia="x-none"/>
    </w:rPr>
  </w:style>
  <w:style w:type="paragraph" w:customStyle="1" w:styleId="11">
    <w:name w:val="题目1"/>
    <w:basedOn w:val="a"/>
    <w:rsid w:val="00EE6823"/>
    <w:pPr>
      <w:adjustRightInd w:val="0"/>
      <w:spacing w:line="400" w:lineRule="exact"/>
      <w:jc w:val="center"/>
    </w:pPr>
    <w:rPr>
      <w:rFonts w:ascii="黑体" w:eastAsia="黑体"/>
      <w:sz w:val="28"/>
      <w:szCs w:val="20"/>
    </w:rPr>
  </w:style>
  <w:style w:type="paragraph" w:styleId="af6">
    <w:name w:val="Normal (Web)"/>
    <w:basedOn w:val="a"/>
    <w:rsid w:val="00EE68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7">
    <w:name w:val="List Paragraph"/>
    <w:basedOn w:val="a"/>
    <w:qFormat/>
    <w:rsid w:val="00EE6823"/>
    <w:pPr>
      <w:ind w:firstLineChars="200" w:firstLine="420"/>
    </w:pPr>
    <w:rPr>
      <w:rFonts w:ascii="Calibri" w:hAnsi="Calibri"/>
      <w:szCs w:val="22"/>
    </w:rPr>
  </w:style>
  <w:style w:type="character" w:customStyle="1" w:styleId="head1">
    <w:name w:val="head1"/>
    <w:rsid w:val="00EE6823"/>
    <w:rPr>
      <w:rFonts w:ascii="Tahoma" w:hAnsi="Tahoma" w:cs="Tahoma" w:hint="default"/>
      <w:b w:val="0"/>
      <w:bCs w:val="0"/>
      <w:color w:val="333333"/>
      <w:sz w:val="20"/>
      <w:szCs w:val="20"/>
    </w:rPr>
  </w:style>
  <w:style w:type="table" w:styleId="af8">
    <w:name w:val="Table Grid"/>
    <w:basedOn w:val="a1"/>
    <w:uiPriority w:val="39"/>
    <w:rsid w:val="00EE6823"/>
    <w:pPr>
      <w:spacing w:after="0" w:line="240" w:lineRule="auto"/>
    </w:pPr>
    <w:rPr>
      <w:rFonts w:ascii="Calibri" w:eastAsia="宋体" w:hAnsi="Calibri" w:cs="Times New Roman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nhideWhenUsed/>
    <w:rsid w:val="00EE6823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2138</Words>
  <Characters>12188</Characters>
  <Application>Microsoft Office Word</Application>
  <DocSecurity>0</DocSecurity>
  <Lines>101</Lines>
  <Paragraphs>28</Paragraphs>
  <ScaleCrop>false</ScaleCrop>
  <Company/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1</cp:revision>
  <dcterms:created xsi:type="dcterms:W3CDTF">2016-07-01T00:50:00Z</dcterms:created>
  <dcterms:modified xsi:type="dcterms:W3CDTF">2016-07-01T00:51:00Z</dcterms:modified>
</cp:coreProperties>
</file>